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1F" w:rsidRDefault="00883D1F" w:rsidP="00883D1F">
      <w:pPr>
        <w:jc w:val="center"/>
        <w:rPr>
          <w:rFonts w:asciiTheme="minorHAnsi" w:hAnsiTheme="minorHAnsi"/>
          <w:b/>
        </w:rPr>
      </w:pPr>
    </w:p>
    <w:p w:rsidR="00883D1F" w:rsidRPr="00883D1F" w:rsidRDefault="00DB2C1E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OXFORD BROOKES UNIVERSITY</w:t>
      </w:r>
    </w:p>
    <w:p w:rsidR="00883D1F" w:rsidRPr="004A436E" w:rsidRDefault="00883D1F" w:rsidP="00883D1F">
      <w:pPr>
        <w:jc w:val="center"/>
        <w:rPr>
          <w:rFonts w:asciiTheme="minorHAnsi" w:hAnsiTheme="minorHAnsi"/>
          <w:b/>
          <w:sz w:val="40"/>
          <w:szCs w:val="40"/>
        </w:rPr>
      </w:pPr>
    </w:p>
    <w:p w:rsidR="004A436E" w:rsidRPr="004A436E" w:rsidRDefault="004A436E" w:rsidP="00883D1F">
      <w:pPr>
        <w:jc w:val="center"/>
        <w:rPr>
          <w:rFonts w:asciiTheme="minorHAnsi" w:hAnsiTheme="minorHAnsi"/>
          <w:b/>
          <w:sz w:val="40"/>
          <w:szCs w:val="40"/>
        </w:rPr>
      </w:pPr>
    </w:p>
    <w:p w:rsidR="00883D1F" w:rsidRPr="00883D1F" w:rsidRDefault="00883D1F" w:rsidP="00883D1F">
      <w:pPr>
        <w:jc w:val="center"/>
        <w:rPr>
          <w:rFonts w:asciiTheme="minorHAnsi" w:hAnsiTheme="minorHAnsi"/>
          <w:b/>
          <w:sz w:val="48"/>
          <w:szCs w:val="48"/>
        </w:rPr>
      </w:pPr>
      <w:r w:rsidRPr="00883D1F">
        <w:rPr>
          <w:rFonts w:asciiTheme="minorHAnsi" w:hAnsiTheme="minorHAnsi"/>
          <w:b/>
          <w:sz w:val="48"/>
          <w:szCs w:val="48"/>
        </w:rPr>
        <w:t xml:space="preserve">CODE OF PRACTICE: ELECTRICAL SAFETY ON LOW VOLTAGE SYSTEMS </w:t>
      </w:r>
    </w:p>
    <w:p w:rsidR="00FD3D66" w:rsidRDefault="00BB69C2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MAY 2018</w:t>
      </w:r>
    </w:p>
    <w:p w:rsidR="00BB69C2" w:rsidRDefault="00BB69C2" w:rsidP="00883D1F">
      <w:pPr>
        <w:jc w:val="center"/>
        <w:rPr>
          <w:rFonts w:asciiTheme="minorHAnsi" w:hAnsiTheme="minorHAnsi"/>
          <w:b/>
          <w:sz w:val="48"/>
          <w:szCs w:val="48"/>
        </w:rPr>
      </w:pPr>
    </w:p>
    <w:p w:rsidR="004A436E" w:rsidRDefault="00FE49D2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>ELECTRICAL CONTRACTORS</w:t>
      </w:r>
    </w:p>
    <w:p w:rsidR="00BB69C2" w:rsidRDefault="004A436E" w:rsidP="00883D1F">
      <w:pPr>
        <w:jc w:val="center"/>
        <w:rPr>
          <w:rFonts w:asciiTheme="minorHAnsi" w:hAnsiTheme="minorHAnsi"/>
          <w:b/>
          <w:sz w:val="48"/>
          <w:szCs w:val="48"/>
        </w:rPr>
      </w:pPr>
      <w:r>
        <w:rPr>
          <w:rFonts w:asciiTheme="minorHAnsi" w:hAnsiTheme="minorHAnsi"/>
          <w:b/>
          <w:sz w:val="48"/>
          <w:szCs w:val="48"/>
        </w:rPr>
        <w:t xml:space="preserve">In relation to </w:t>
      </w:r>
      <w:r w:rsidR="00FE49D2">
        <w:rPr>
          <w:rFonts w:asciiTheme="minorHAnsi" w:hAnsiTheme="minorHAnsi"/>
          <w:b/>
          <w:sz w:val="48"/>
          <w:szCs w:val="48"/>
        </w:rPr>
        <w:t xml:space="preserve">installation, testing and inspection </w:t>
      </w:r>
      <w:r>
        <w:rPr>
          <w:rFonts w:asciiTheme="minorHAnsi" w:hAnsiTheme="minorHAnsi"/>
          <w:b/>
          <w:sz w:val="48"/>
          <w:szCs w:val="48"/>
        </w:rPr>
        <w:t xml:space="preserve">works </w:t>
      </w:r>
      <w:r w:rsidR="00FE49D2">
        <w:rPr>
          <w:rFonts w:asciiTheme="minorHAnsi" w:hAnsiTheme="minorHAnsi"/>
          <w:b/>
          <w:sz w:val="48"/>
          <w:szCs w:val="48"/>
        </w:rPr>
        <w:t xml:space="preserve">on </w:t>
      </w:r>
      <w:r>
        <w:rPr>
          <w:rFonts w:asciiTheme="minorHAnsi" w:hAnsiTheme="minorHAnsi"/>
          <w:b/>
          <w:sz w:val="48"/>
          <w:szCs w:val="48"/>
        </w:rPr>
        <w:t xml:space="preserve">Oxford Brookes University LV Systems </w:t>
      </w:r>
    </w:p>
    <w:p w:rsidR="004A436E" w:rsidRDefault="004A436E" w:rsidP="00BB69C2">
      <w:pPr>
        <w:pStyle w:val="Title"/>
        <w:ind w:firstLine="0"/>
        <w:jc w:val="left"/>
        <w:rPr>
          <w:rFonts w:ascii="Calibri" w:hAnsi="Calibri"/>
          <w:bCs/>
          <w:sz w:val="20"/>
        </w:rPr>
      </w:pPr>
    </w:p>
    <w:p w:rsidR="004A436E" w:rsidRDefault="004A436E" w:rsidP="00BB69C2">
      <w:pPr>
        <w:pStyle w:val="Title"/>
        <w:ind w:firstLine="0"/>
        <w:jc w:val="left"/>
        <w:rPr>
          <w:rFonts w:ascii="Calibri" w:hAnsi="Calibri"/>
          <w:bCs/>
          <w:sz w:val="20"/>
        </w:rPr>
      </w:pPr>
    </w:p>
    <w:p w:rsidR="00BB69C2" w:rsidRPr="00BB69C2" w:rsidRDefault="00BB69C2" w:rsidP="00BB69C2">
      <w:pPr>
        <w:pStyle w:val="Title"/>
        <w:ind w:firstLine="0"/>
        <w:jc w:val="left"/>
        <w:rPr>
          <w:rFonts w:ascii="Calibri" w:hAnsi="Calibri"/>
          <w:bCs/>
          <w:sz w:val="20"/>
        </w:rPr>
      </w:pPr>
      <w:r w:rsidRPr="00BB69C2">
        <w:rPr>
          <w:rFonts w:ascii="Calibri" w:hAnsi="Calibri"/>
          <w:bCs/>
          <w:sz w:val="20"/>
        </w:rPr>
        <w:t>Revision History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134"/>
        <w:gridCol w:w="1701"/>
        <w:gridCol w:w="1418"/>
        <w:gridCol w:w="2275"/>
        <w:gridCol w:w="1847"/>
      </w:tblGrid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Revision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Prepared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Reviewed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  <w:r w:rsidRPr="00BB69C2">
              <w:rPr>
                <w:rFonts w:ascii="Calibri" w:hAnsi="Calibri"/>
                <w:sz w:val="20"/>
              </w:rPr>
              <w:t>Comments</w:t>
            </w: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b w:val="0"/>
                <w:sz w:val="20"/>
              </w:rPr>
            </w:pPr>
            <w:r w:rsidRPr="00BB69C2">
              <w:rPr>
                <w:rFonts w:ascii="Calibri" w:hAnsi="Calibri"/>
                <w:b w:val="0"/>
                <w:sz w:val="20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 w:rsidRPr="00BB69C2">
              <w:rPr>
                <w:rFonts w:ascii="Calibri" w:hAnsi="Calibri"/>
                <w:b w:val="0"/>
                <w:sz w:val="20"/>
              </w:rPr>
              <w:t>Initial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FE49D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October 2016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69C2" w:rsidRPr="00BB69C2" w:rsidRDefault="00FE49D2" w:rsidP="00BB69C2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M. </w:t>
            </w:r>
            <w:proofErr w:type="spellStart"/>
            <w:r>
              <w:rPr>
                <w:rFonts w:ascii="Calibri" w:hAnsi="Calibri"/>
                <w:b w:val="0"/>
                <w:sz w:val="20"/>
              </w:rPr>
              <w:t>Bolland</w:t>
            </w:r>
            <w:proofErr w:type="spellEnd"/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FE49D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S. </w:t>
            </w:r>
            <w:proofErr w:type="spellStart"/>
            <w:r>
              <w:rPr>
                <w:rFonts w:ascii="Calibri" w:hAnsi="Calibri"/>
                <w:b w:val="0"/>
                <w:sz w:val="20"/>
              </w:rPr>
              <w:t>Holtom</w:t>
            </w:r>
            <w:proofErr w:type="spellEnd"/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BB69C2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 xml:space="preserve">First </w:t>
            </w:r>
            <w:r w:rsidRPr="00BB69C2">
              <w:rPr>
                <w:rFonts w:ascii="Calibri" w:hAnsi="Calibri"/>
                <w:b w:val="0"/>
                <w:sz w:val="20"/>
              </w:rPr>
              <w:t>draft</w:t>
            </w:r>
          </w:p>
        </w:tc>
      </w:tr>
      <w:tr w:rsidR="00FE49D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D2" w:rsidRPr="00BB69C2" w:rsidRDefault="00FE49D2" w:rsidP="00EA5159">
            <w:pPr>
              <w:pStyle w:val="Title"/>
              <w:ind w:firstLine="0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FE49D2" w:rsidRPr="00BB69C2" w:rsidRDefault="00FE49D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Rev 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FE49D2" w:rsidRPr="00BB69C2" w:rsidRDefault="00FE49D2" w:rsidP="00623356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>May 2018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E49D2" w:rsidRPr="00BB69C2" w:rsidRDefault="00FE49D2" w:rsidP="00623356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G. Adams</w:t>
            </w: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FE49D2" w:rsidRPr="00BB69C2" w:rsidRDefault="00FE49D2" w:rsidP="00623356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 w:rsidRPr="00BB69C2">
              <w:rPr>
                <w:rFonts w:ascii="Calibri" w:hAnsi="Calibri"/>
                <w:b w:val="0"/>
                <w:sz w:val="20"/>
              </w:rPr>
              <w:t xml:space="preserve">S. </w:t>
            </w:r>
            <w:proofErr w:type="spellStart"/>
            <w:r w:rsidRPr="00BB69C2">
              <w:rPr>
                <w:rFonts w:ascii="Calibri" w:hAnsi="Calibri"/>
                <w:b w:val="0"/>
                <w:sz w:val="20"/>
              </w:rPr>
              <w:t>Holtom</w:t>
            </w:r>
            <w:proofErr w:type="spellEnd"/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FE49D2" w:rsidRPr="00BB69C2" w:rsidRDefault="00FE49D2" w:rsidP="00EA5159">
            <w:pPr>
              <w:pStyle w:val="Title"/>
              <w:ind w:firstLine="0"/>
              <w:jc w:val="left"/>
              <w:rPr>
                <w:rFonts w:ascii="Calibri" w:hAnsi="Calibri"/>
                <w:b w:val="0"/>
                <w:sz w:val="20"/>
              </w:rPr>
            </w:pPr>
            <w:r>
              <w:rPr>
                <w:rFonts w:ascii="Calibri" w:hAnsi="Calibri"/>
                <w:b w:val="0"/>
                <w:sz w:val="20"/>
              </w:rPr>
              <w:t xml:space="preserve">Review &amp; Update </w:t>
            </w: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  <w:tr w:rsidR="00BB69C2" w:rsidRPr="00BB69C2" w:rsidTr="00EA515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2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  <w:tc>
          <w:tcPr>
            <w:tcW w:w="1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9C2" w:rsidRPr="00BB69C2" w:rsidRDefault="00BB69C2" w:rsidP="00EA5159">
            <w:pPr>
              <w:pStyle w:val="Title"/>
              <w:ind w:firstLine="0"/>
              <w:jc w:val="left"/>
              <w:rPr>
                <w:rFonts w:ascii="Calibri" w:hAnsi="Calibri"/>
                <w:sz w:val="20"/>
              </w:rPr>
            </w:pPr>
          </w:p>
        </w:tc>
      </w:tr>
    </w:tbl>
    <w:p w:rsidR="00BB69C2" w:rsidRPr="00BB69C2" w:rsidRDefault="00BB69C2" w:rsidP="00883D1F">
      <w:pPr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382E3A" w:rsidTr="00382E3A">
        <w:tc>
          <w:tcPr>
            <w:tcW w:w="9576" w:type="dxa"/>
          </w:tcPr>
          <w:p w:rsidR="00382E3A" w:rsidRPr="00883D1F" w:rsidRDefault="00382E3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83D1F">
              <w:rPr>
                <w:rFonts w:asciiTheme="minorHAnsi" w:hAnsiTheme="minorHAnsi"/>
                <w:b/>
                <w:sz w:val="20"/>
                <w:szCs w:val="20"/>
              </w:rPr>
              <w:t>Introduction</w:t>
            </w:r>
          </w:p>
          <w:p w:rsidR="00382E3A" w:rsidRDefault="00382E3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Pr="008A18C7" w:rsidRDefault="00DB2C1E" w:rsidP="008A18C7">
            <w:pPr>
              <w:pStyle w:val="Title"/>
              <w:ind w:firstLine="0"/>
              <w:jc w:val="left"/>
              <w:rPr>
                <w:rFonts w:asciiTheme="minorHAnsi" w:hAnsiTheme="minorHAnsi"/>
                <w:b w:val="0"/>
                <w:sz w:val="20"/>
              </w:rPr>
            </w:pPr>
            <w:r w:rsidRPr="008A18C7">
              <w:rPr>
                <w:rFonts w:asciiTheme="minorHAnsi" w:hAnsiTheme="minorHAnsi"/>
                <w:b w:val="0"/>
                <w:sz w:val="20"/>
              </w:rPr>
              <w:t xml:space="preserve">Oxford Brookes University 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>(</w:t>
            </w:r>
            <w:r w:rsidRPr="008A18C7">
              <w:rPr>
                <w:rFonts w:asciiTheme="minorHAnsi" w:hAnsiTheme="minorHAnsi"/>
                <w:b w:val="0"/>
                <w:sz w:val="20"/>
              </w:rPr>
              <w:t>OBU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) </w:t>
            </w:r>
            <w:proofErr w:type="gramStart"/>
            <w:r w:rsidR="00382E3A" w:rsidRPr="008A18C7">
              <w:rPr>
                <w:rFonts w:asciiTheme="minorHAnsi" w:hAnsiTheme="minorHAnsi"/>
                <w:b w:val="0"/>
                <w:sz w:val="20"/>
              </w:rPr>
              <w:t>have</w:t>
            </w:r>
            <w:proofErr w:type="gramEnd"/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 engaged Safety and Risk Management to undertake a review of </w:t>
            </w:r>
            <w:r w:rsidR="00A611B0" w:rsidRPr="008A18C7">
              <w:rPr>
                <w:rFonts w:asciiTheme="minorHAnsi" w:hAnsiTheme="minorHAnsi"/>
                <w:b w:val="0"/>
                <w:sz w:val="20"/>
              </w:rPr>
              <w:t>contractors undertaking works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 on </w:t>
            </w:r>
            <w:r w:rsidR="008A18C7">
              <w:rPr>
                <w:rFonts w:asciiTheme="minorHAnsi" w:hAnsiTheme="minorHAnsi"/>
                <w:b w:val="0"/>
                <w:sz w:val="20"/>
              </w:rPr>
              <w:t>l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ow </w:t>
            </w:r>
            <w:r w:rsidR="008A18C7">
              <w:rPr>
                <w:rFonts w:asciiTheme="minorHAnsi" w:hAnsiTheme="minorHAnsi"/>
                <w:b w:val="0"/>
                <w:sz w:val="20"/>
              </w:rPr>
              <w:t>v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>oltage</w:t>
            </w:r>
            <w:r w:rsidR="00BB69C2" w:rsidRPr="008A18C7">
              <w:rPr>
                <w:rFonts w:asciiTheme="minorHAnsi" w:hAnsiTheme="minorHAnsi"/>
                <w:b w:val="0"/>
                <w:sz w:val="20"/>
              </w:rPr>
              <w:t xml:space="preserve"> </w:t>
            </w:r>
            <w:r w:rsidR="008A18C7">
              <w:rPr>
                <w:rFonts w:asciiTheme="minorHAnsi" w:hAnsiTheme="minorHAnsi"/>
                <w:b w:val="0"/>
                <w:sz w:val="20"/>
              </w:rPr>
              <w:t>s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 xml:space="preserve">ystems </w:t>
            </w:r>
            <w:r w:rsidR="00A611B0" w:rsidRPr="008A18C7">
              <w:rPr>
                <w:rFonts w:asciiTheme="minorHAnsi" w:hAnsiTheme="minorHAnsi"/>
                <w:b w:val="0"/>
                <w:sz w:val="20"/>
              </w:rPr>
              <w:t>operated by OBU</w:t>
            </w:r>
            <w:r w:rsidR="00382E3A" w:rsidRPr="008A18C7">
              <w:rPr>
                <w:rFonts w:asciiTheme="minorHAnsi" w:hAnsiTheme="minorHAnsi"/>
                <w:b w:val="0"/>
                <w:sz w:val="20"/>
              </w:rPr>
              <w:t>.</w:t>
            </w:r>
            <w:r w:rsidR="00BB69C2" w:rsidRPr="008A18C7">
              <w:rPr>
                <w:rFonts w:asciiTheme="minorHAnsi" w:hAnsiTheme="minorHAnsi"/>
                <w:b w:val="0"/>
                <w:sz w:val="20"/>
              </w:rPr>
              <w:t xml:space="preserve"> As part of the review contractors will be issued with a copy of the OBU Code of Practice for </w:t>
            </w:r>
            <w:r w:rsidR="008A18C7" w:rsidRPr="008A18C7">
              <w:rPr>
                <w:rFonts w:asciiTheme="minorHAnsi" w:hAnsiTheme="minorHAnsi"/>
                <w:b w:val="0"/>
                <w:sz w:val="20"/>
              </w:rPr>
              <w:t>Electrical Safety on Low Voltage Systems</w:t>
            </w:r>
            <w:r w:rsidR="008A18C7">
              <w:rPr>
                <w:rFonts w:asciiTheme="minorHAnsi" w:hAnsiTheme="minorHAnsi"/>
                <w:b w:val="0"/>
                <w:sz w:val="20"/>
              </w:rPr>
              <w:t>.</w:t>
            </w:r>
          </w:p>
          <w:p w:rsidR="008A18C7" w:rsidRPr="008A18C7" w:rsidRDefault="008A18C7" w:rsidP="008A18C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Default="00382E3A" w:rsidP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As part of that review all contractors currently listed </w:t>
            </w:r>
            <w:r w:rsidR="008A18C7">
              <w:rPr>
                <w:rFonts w:asciiTheme="minorHAnsi" w:hAnsiTheme="minorHAnsi"/>
                <w:sz w:val="20"/>
                <w:szCs w:val="20"/>
              </w:rPr>
              <w:t xml:space="preserve">and those seeking to be listed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on the </w:t>
            </w:r>
            <w:r w:rsidR="00DB2C1E">
              <w:rPr>
                <w:rFonts w:asciiTheme="minorHAnsi" w:hAnsiTheme="minorHAnsi"/>
                <w:sz w:val="20"/>
                <w:szCs w:val="20"/>
              </w:rPr>
              <w:t>OBU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Approved List are required to complete this questionnaire and return it, together with the relevant supporting information to:</w:t>
            </w:r>
          </w:p>
          <w:p w:rsidR="00382E3A" w:rsidRDefault="00382E3A" w:rsidP="008A18C7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Default="00382E3A" w:rsidP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Safety and Risk Management</w:t>
            </w:r>
          </w:p>
          <w:p w:rsidR="00382E3A" w:rsidRDefault="002632A1" w:rsidP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Titan House</w:t>
            </w:r>
          </w:p>
          <w:p w:rsidR="00382E3A" w:rsidRDefault="008A18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Titan Business Centre, </w:t>
            </w:r>
            <w:r w:rsidR="002632A1">
              <w:rPr>
                <w:rFonts w:asciiTheme="minorHAnsi" w:hAnsiTheme="minorHAnsi"/>
                <w:sz w:val="20"/>
                <w:szCs w:val="20"/>
              </w:rPr>
              <w:t>Central Arcade</w:t>
            </w:r>
          </w:p>
          <w:p w:rsidR="00382E3A" w:rsidRDefault="002632A1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Cleckheaton</w:t>
            </w:r>
            <w:proofErr w:type="spellEnd"/>
          </w:p>
          <w:p w:rsidR="00382E3A" w:rsidRDefault="002632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BD19 5DN</w:t>
            </w:r>
          </w:p>
          <w:p w:rsidR="00D232BA" w:rsidRDefault="00D232B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232BA" w:rsidRDefault="00A611B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hsinfo</w:t>
            </w:r>
            <w:r w:rsidR="00D232BA" w:rsidRPr="00A611B0">
              <w:rPr>
                <w:rFonts w:asciiTheme="minorHAnsi" w:hAnsiTheme="minorHAnsi"/>
                <w:sz w:val="20"/>
                <w:szCs w:val="20"/>
              </w:rPr>
              <w:t>@safetyrisk.co.uk</w:t>
            </w:r>
          </w:p>
          <w:p w:rsidR="00382E3A" w:rsidRDefault="00382E3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82E3A" w:rsidRDefault="000217C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All correspondence should be marked for the attention of </w:t>
            </w:r>
            <w:r w:rsidR="008A18C7">
              <w:rPr>
                <w:rFonts w:asciiTheme="minorHAnsi" w:hAnsiTheme="minorHAnsi"/>
                <w:sz w:val="20"/>
                <w:szCs w:val="20"/>
              </w:rPr>
              <w:t>Gary Adams and / or Nick Tracey</w:t>
            </w:r>
          </w:p>
          <w:p w:rsidR="00883D1F" w:rsidRPr="00382E3A" w:rsidRDefault="00883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2026B" w:rsidRPr="00F72B08" w:rsidRDefault="0062026B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BC0BBB" w:rsidRPr="00583CA0" w:rsidTr="00E03808">
        <w:trPr>
          <w:trHeight w:val="987"/>
        </w:trPr>
        <w:tc>
          <w:tcPr>
            <w:tcW w:w="9576" w:type="dxa"/>
          </w:tcPr>
          <w:p w:rsidR="00BC0BBB" w:rsidRPr="004A436E" w:rsidRDefault="00BC0BBB" w:rsidP="00446FB2">
            <w:pPr>
              <w:rPr>
                <w:rFonts w:asciiTheme="minorHAnsi" w:hAnsiTheme="minorHAnsi"/>
                <w:sz w:val="20"/>
                <w:szCs w:val="20"/>
              </w:rPr>
            </w:pPr>
            <w:r w:rsidRPr="004A436E">
              <w:rPr>
                <w:rFonts w:asciiTheme="minorHAnsi" w:hAnsiTheme="minorHAnsi"/>
                <w:sz w:val="20"/>
                <w:szCs w:val="20"/>
              </w:rPr>
              <w:t xml:space="preserve">It is important that the person completing this questionnaire understands the policies and procedures of the organisation in respect of electrical safety management with particular emphasis on the requirements of </w:t>
            </w:r>
            <w:r w:rsidR="00DB2C1E" w:rsidRPr="004A436E">
              <w:rPr>
                <w:rFonts w:asciiTheme="minorHAnsi" w:hAnsiTheme="minorHAnsi"/>
                <w:sz w:val="20"/>
                <w:szCs w:val="20"/>
              </w:rPr>
              <w:t xml:space="preserve">Oxford Brookes University </w:t>
            </w:r>
            <w:r w:rsidRPr="004A436E">
              <w:rPr>
                <w:rFonts w:asciiTheme="minorHAnsi" w:hAnsiTheme="minorHAnsi"/>
                <w:sz w:val="20"/>
                <w:szCs w:val="20"/>
              </w:rPr>
              <w:t>(</w:t>
            </w:r>
            <w:r w:rsidR="00DB2C1E" w:rsidRPr="004A436E">
              <w:rPr>
                <w:rFonts w:asciiTheme="minorHAnsi" w:hAnsiTheme="minorHAnsi"/>
                <w:sz w:val="20"/>
                <w:szCs w:val="20"/>
              </w:rPr>
              <w:t>OBU</w:t>
            </w:r>
            <w:r w:rsidRPr="004A436E">
              <w:rPr>
                <w:rFonts w:asciiTheme="minorHAnsi" w:hAnsiTheme="minorHAnsi"/>
                <w:sz w:val="20"/>
                <w:szCs w:val="20"/>
              </w:rPr>
              <w:t>).</w:t>
            </w:r>
            <w:r w:rsidR="008A18C7" w:rsidRPr="004A436E">
              <w:rPr>
                <w:rFonts w:asciiTheme="minorHAnsi" w:hAnsiTheme="minorHAnsi"/>
                <w:sz w:val="20"/>
                <w:szCs w:val="20"/>
              </w:rPr>
              <w:t xml:space="preserve"> It is recommended that the Code of Practice for Electrical Safety on Low Voltage is reviewed prior to completing this questionnaire</w:t>
            </w:r>
            <w:r w:rsidR="004A436E" w:rsidRPr="004A436E">
              <w:rPr>
                <w:rFonts w:asciiTheme="minorHAnsi" w:hAnsiTheme="minorHAnsi"/>
                <w:sz w:val="20"/>
                <w:szCs w:val="20"/>
              </w:rPr>
              <w:t xml:space="preserve"> along with OBUHSN18 </w:t>
            </w:r>
            <w:r w:rsidR="004A436E">
              <w:rPr>
                <w:rFonts w:asciiTheme="minorHAnsi" w:hAnsiTheme="minorHAnsi"/>
                <w:sz w:val="20"/>
                <w:szCs w:val="20"/>
              </w:rPr>
              <w:t xml:space="preserve">and the </w:t>
            </w:r>
            <w:r w:rsidR="004A436E" w:rsidRPr="004A436E">
              <w:rPr>
                <w:rFonts w:asciiTheme="minorHAnsi" w:hAnsiTheme="minorHAnsi"/>
                <w:sz w:val="20"/>
                <w:szCs w:val="20"/>
              </w:rPr>
              <w:t>CoP flowchart</w:t>
            </w:r>
            <w:r w:rsidR="004A436E">
              <w:rPr>
                <w:rFonts w:asciiTheme="minorHAnsi" w:hAnsiTheme="minorHAnsi"/>
                <w:sz w:val="20"/>
                <w:szCs w:val="20"/>
              </w:rPr>
              <w:t>. All of which should have been provided as separate documents</w:t>
            </w:r>
          </w:p>
        </w:tc>
      </w:tr>
    </w:tbl>
    <w:p w:rsidR="0062026B" w:rsidRPr="00F72B08" w:rsidRDefault="0062026B">
      <w:pPr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6207"/>
      </w:tblGrid>
      <w:tr w:rsidR="00583CA0" w:rsidTr="00583CA0">
        <w:tc>
          <w:tcPr>
            <w:tcW w:w="9576" w:type="dxa"/>
            <w:gridSpan w:val="2"/>
          </w:tcPr>
          <w:p w:rsidR="00583CA0" w:rsidRPr="00883D1F" w:rsidRDefault="00583CA0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83D1F">
              <w:rPr>
                <w:rFonts w:asciiTheme="minorHAnsi" w:hAnsiTheme="minorHAnsi"/>
                <w:b/>
                <w:sz w:val="20"/>
                <w:szCs w:val="20"/>
              </w:rPr>
              <w:t xml:space="preserve">Declaration </w:t>
            </w:r>
          </w:p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I confirm that the information I have given in this form is a true and accurate statement of my organisation’s Electrical Safety Management procedures.</w:t>
            </w:r>
          </w:p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Name of person completing this form: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Name of organisation: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Position in organisation: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Signature: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83CA0" w:rsidTr="00583CA0">
        <w:tc>
          <w:tcPr>
            <w:tcW w:w="3369" w:type="dxa"/>
          </w:tcPr>
          <w:p w:rsidR="00583CA0" w:rsidRP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  <w:r w:rsidRPr="00583CA0">
              <w:rPr>
                <w:rFonts w:asciiTheme="minorHAnsi" w:hAnsiTheme="minorHAnsi"/>
                <w:sz w:val="20"/>
                <w:szCs w:val="20"/>
              </w:rPr>
              <w:t>Date:</w:t>
            </w:r>
          </w:p>
        </w:tc>
        <w:tc>
          <w:tcPr>
            <w:tcW w:w="6207" w:type="dxa"/>
          </w:tcPr>
          <w:p w:rsidR="00583CA0" w:rsidRDefault="00583CA0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217C7" w:rsidRPr="00583CA0" w:rsidRDefault="000217C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583CA0" w:rsidRDefault="00583CA0"/>
    <w:tbl>
      <w:tblPr>
        <w:tblStyle w:val="TableGrid"/>
        <w:tblW w:w="0" w:type="auto"/>
        <w:tblLook w:val="04A0"/>
      </w:tblPr>
      <w:tblGrid>
        <w:gridCol w:w="9576"/>
      </w:tblGrid>
      <w:tr w:rsidR="008A3036" w:rsidTr="008A3036">
        <w:tc>
          <w:tcPr>
            <w:tcW w:w="9576" w:type="dxa"/>
          </w:tcPr>
          <w:p w:rsidR="008A3036" w:rsidRDefault="008A303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8A3036">
              <w:rPr>
                <w:rFonts w:asciiTheme="minorHAnsi" w:hAnsiTheme="minorHAnsi"/>
                <w:b/>
                <w:sz w:val="20"/>
                <w:szCs w:val="20"/>
              </w:rPr>
              <w:t>Note:</w:t>
            </w:r>
            <w:r w:rsidR="00A611B0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B2C1E">
              <w:rPr>
                <w:rFonts w:asciiTheme="minorHAnsi" w:hAnsiTheme="minorHAnsi"/>
                <w:b/>
                <w:sz w:val="20"/>
                <w:szCs w:val="20"/>
              </w:rPr>
              <w:t>OBU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may audit your organisation against the responses provided.</w:t>
            </w:r>
          </w:p>
          <w:p w:rsidR="00A611B0" w:rsidRPr="008A3036" w:rsidRDefault="00A611B0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:rsidR="000217C7" w:rsidRDefault="000217C7">
      <w:r>
        <w:br w:type="page"/>
      </w:r>
    </w:p>
    <w:p w:rsidR="000217C7" w:rsidRDefault="003634A4" w:rsidP="00602D53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Who </w:t>
      </w:r>
      <w:r w:rsidR="00DC46E2">
        <w:rPr>
          <w:rFonts w:asciiTheme="minorHAnsi" w:hAnsiTheme="minorHAnsi"/>
          <w:sz w:val="20"/>
          <w:szCs w:val="20"/>
        </w:rPr>
        <w:t>will be</w:t>
      </w:r>
      <w:r>
        <w:rPr>
          <w:rFonts w:asciiTheme="minorHAnsi" w:hAnsiTheme="minorHAnsi"/>
          <w:sz w:val="20"/>
          <w:szCs w:val="20"/>
        </w:rPr>
        <w:t xml:space="preserve"> the ‘</w:t>
      </w:r>
      <w:r w:rsidR="00FE49D2">
        <w:rPr>
          <w:rFonts w:asciiTheme="minorHAnsi" w:hAnsiTheme="minorHAnsi"/>
          <w:sz w:val="20"/>
          <w:szCs w:val="20"/>
        </w:rPr>
        <w:t xml:space="preserve">‘Authorised Person’ </w:t>
      </w:r>
      <w:r w:rsidR="00DC46E2">
        <w:rPr>
          <w:rFonts w:asciiTheme="minorHAnsi" w:hAnsiTheme="minorHAnsi"/>
          <w:sz w:val="20"/>
          <w:szCs w:val="20"/>
        </w:rPr>
        <w:t>to be</w:t>
      </w:r>
      <w:r>
        <w:rPr>
          <w:rFonts w:asciiTheme="minorHAnsi" w:hAnsiTheme="minorHAnsi"/>
          <w:sz w:val="20"/>
          <w:szCs w:val="20"/>
        </w:rPr>
        <w:t xml:space="preserve"> appointed by </w:t>
      </w:r>
      <w:r w:rsidR="00DB2C1E">
        <w:rPr>
          <w:rFonts w:asciiTheme="minorHAnsi" w:hAnsiTheme="minorHAnsi"/>
          <w:sz w:val="20"/>
          <w:szCs w:val="20"/>
        </w:rPr>
        <w:t>OBU</w:t>
      </w:r>
      <w:r>
        <w:rPr>
          <w:rFonts w:asciiTheme="minorHAnsi" w:hAnsiTheme="minorHAnsi"/>
          <w:sz w:val="20"/>
          <w:szCs w:val="20"/>
        </w:rPr>
        <w:t xml:space="preserve"> for your organisation?</w:t>
      </w:r>
    </w:p>
    <w:p w:rsidR="003634A4" w:rsidRDefault="003634A4" w:rsidP="00602D53">
      <w:pPr>
        <w:ind w:left="7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Name: ______________________________</w:t>
      </w:r>
      <w:proofErr w:type="gramStart"/>
      <w:r>
        <w:rPr>
          <w:rFonts w:asciiTheme="minorHAnsi" w:hAnsiTheme="minorHAnsi"/>
          <w:sz w:val="20"/>
          <w:szCs w:val="20"/>
        </w:rPr>
        <w:t>_  Position</w:t>
      </w:r>
      <w:proofErr w:type="gramEnd"/>
      <w:r>
        <w:rPr>
          <w:rFonts w:asciiTheme="minorHAnsi" w:hAnsiTheme="minorHAnsi"/>
          <w:sz w:val="20"/>
          <w:szCs w:val="20"/>
        </w:rPr>
        <w:t>: ___________________________</w:t>
      </w:r>
    </w:p>
    <w:p w:rsidR="00395CE3" w:rsidRPr="00395CE3" w:rsidRDefault="00395CE3" w:rsidP="00602D53">
      <w:pPr>
        <w:ind w:left="720" w:hanging="360"/>
        <w:rPr>
          <w:rFonts w:asciiTheme="minorHAnsi" w:hAnsiTheme="minorHAnsi"/>
          <w:sz w:val="20"/>
          <w:szCs w:val="20"/>
        </w:rPr>
      </w:pPr>
      <w:r w:rsidRPr="00395CE3">
        <w:rPr>
          <w:rFonts w:asciiTheme="minorHAnsi" w:hAnsiTheme="minorHAnsi"/>
          <w:sz w:val="20"/>
          <w:szCs w:val="20"/>
        </w:rPr>
        <w:tab/>
      </w:r>
    </w:p>
    <w:p w:rsidR="00395CE3" w:rsidRPr="00395CE3" w:rsidRDefault="00602D53" w:rsidP="00602D53">
      <w:pPr>
        <w:pStyle w:val="CommentText"/>
        <w:ind w:left="720" w:hanging="360"/>
        <w:rPr>
          <w:rFonts w:asciiTheme="minorHAnsi" w:hAnsiTheme="minorHAnsi"/>
        </w:rPr>
      </w:pPr>
      <w:r>
        <w:rPr>
          <w:rFonts w:asciiTheme="minorHAnsi" w:hAnsiTheme="minorHAnsi"/>
        </w:rPr>
        <w:t>2.</w:t>
      </w:r>
      <w:r>
        <w:rPr>
          <w:rFonts w:asciiTheme="minorHAnsi" w:hAnsiTheme="minorHAnsi"/>
        </w:rPr>
        <w:tab/>
      </w:r>
      <w:r w:rsidR="00395CE3" w:rsidRPr="00395CE3">
        <w:rPr>
          <w:rFonts w:asciiTheme="minorHAnsi" w:hAnsiTheme="minorHAnsi"/>
        </w:rPr>
        <w:t>Please provide details</w:t>
      </w:r>
      <w:r w:rsidR="00395CE3">
        <w:rPr>
          <w:rFonts w:asciiTheme="minorHAnsi" w:hAnsiTheme="minorHAnsi"/>
        </w:rPr>
        <w:t xml:space="preserve"> of the works that your organisation is proposing or is employed to undertake for OBU with </w:t>
      </w:r>
      <w:r w:rsidR="00395CE3" w:rsidRPr="00395CE3">
        <w:rPr>
          <w:rFonts w:asciiTheme="minorHAnsi" w:hAnsiTheme="minorHAnsi"/>
        </w:rPr>
        <w:t>regard</w:t>
      </w:r>
      <w:r w:rsidR="00395CE3">
        <w:rPr>
          <w:rFonts w:asciiTheme="minorHAnsi" w:hAnsiTheme="minorHAnsi"/>
        </w:rPr>
        <w:t xml:space="preserve">s to </w:t>
      </w:r>
      <w:r w:rsidR="00FE49D2">
        <w:rPr>
          <w:rFonts w:asciiTheme="minorHAnsi" w:hAnsiTheme="minorHAnsi"/>
        </w:rPr>
        <w:t xml:space="preserve">installation, testing and inspection </w:t>
      </w:r>
      <w:r w:rsidR="00395CE3">
        <w:rPr>
          <w:rFonts w:asciiTheme="minorHAnsi" w:hAnsiTheme="minorHAnsi"/>
        </w:rPr>
        <w:t>to OBU LV electrical systems</w:t>
      </w:r>
      <w:r w:rsidR="00FE49D2">
        <w:rPr>
          <w:rFonts w:asciiTheme="minorHAnsi" w:hAnsiTheme="minorHAnsi"/>
        </w:rPr>
        <w:t xml:space="preserve"> including service and maintenance</w:t>
      </w:r>
      <w:r w:rsidR="00395CE3">
        <w:rPr>
          <w:rFonts w:asciiTheme="minorHAnsi" w:hAnsiTheme="minorHAnsi"/>
        </w:rPr>
        <w:t>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395CE3" w:rsidTr="00D661AA">
        <w:tc>
          <w:tcPr>
            <w:tcW w:w="8856" w:type="dxa"/>
          </w:tcPr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FE49D2" w:rsidRDefault="00FE49D2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02D53" w:rsidRDefault="00602D5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634A4" w:rsidRDefault="003634A4" w:rsidP="003634A4">
      <w:pPr>
        <w:rPr>
          <w:rFonts w:asciiTheme="minorHAnsi" w:hAnsiTheme="minorHAnsi"/>
          <w:sz w:val="20"/>
          <w:szCs w:val="20"/>
        </w:rPr>
      </w:pPr>
    </w:p>
    <w:p w:rsidR="004A436E" w:rsidRDefault="004A436E" w:rsidP="004A436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Does your organisation hold a current accreditation to any </w:t>
      </w:r>
      <w:proofErr w:type="spellStart"/>
      <w:r>
        <w:rPr>
          <w:rFonts w:asciiTheme="minorHAnsi" w:hAnsiTheme="minorHAnsi"/>
          <w:sz w:val="20"/>
          <w:szCs w:val="20"/>
        </w:rPr>
        <w:t>SSiP</w:t>
      </w:r>
      <w:proofErr w:type="spellEnd"/>
      <w:r>
        <w:rPr>
          <w:rFonts w:asciiTheme="minorHAnsi" w:hAnsiTheme="minorHAnsi"/>
          <w:sz w:val="20"/>
          <w:szCs w:val="20"/>
        </w:rPr>
        <w:t xml:space="preserve"> Health &amp; Safety assessment scheme? If no please provide a copy of your organisation</w:t>
      </w:r>
      <w:r w:rsidR="00602D53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 current health &amp; safety policy.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A436E" w:rsidTr="00D661AA">
        <w:tc>
          <w:tcPr>
            <w:tcW w:w="8856" w:type="dxa"/>
          </w:tcPr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A436E" w:rsidRPr="00F72B08" w:rsidRDefault="004A436E" w:rsidP="004A436E">
      <w:pPr>
        <w:ind w:left="360"/>
        <w:rPr>
          <w:rFonts w:asciiTheme="minorHAnsi" w:hAnsiTheme="minorHAnsi"/>
          <w:sz w:val="20"/>
          <w:szCs w:val="20"/>
        </w:rPr>
      </w:pPr>
    </w:p>
    <w:p w:rsidR="004A436E" w:rsidRDefault="004A436E" w:rsidP="004A436E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Has your organisation been issued with any H.S.E enforcement notices in the last 5 </w:t>
      </w:r>
      <w:proofErr w:type="gramStart"/>
      <w:r>
        <w:rPr>
          <w:rFonts w:asciiTheme="minorHAnsi" w:hAnsiTheme="minorHAnsi"/>
          <w:sz w:val="20"/>
          <w:szCs w:val="20"/>
        </w:rPr>
        <w:t>years.</w:t>
      </w:r>
      <w:proofErr w:type="gramEnd"/>
      <w:r>
        <w:rPr>
          <w:rFonts w:asciiTheme="minorHAnsi" w:hAnsiTheme="minorHAnsi"/>
          <w:sz w:val="20"/>
          <w:szCs w:val="20"/>
        </w:rPr>
        <w:t xml:space="preserve"> If yes please provide details of how your safety management systems were reviewed, updated and improved.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A436E" w:rsidTr="00D661AA">
        <w:tc>
          <w:tcPr>
            <w:tcW w:w="8856" w:type="dxa"/>
          </w:tcPr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A436E" w:rsidRDefault="004A436E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02D53" w:rsidRPr="00602D53" w:rsidRDefault="00602D53" w:rsidP="00602D53">
      <w:pPr>
        <w:ind w:left="360"/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Please provide details of how your organisation provides training to your employees on the following:</w:t>
      </w:r>
    </w:p>
    <w:p w:rsidR="00446FB2" w:rsidRDefault="00446FB2" w:rsidP="00446FB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Emergency first aid (e.g. for those required to carry out live testing)</w:t>
      </w:r>
    </w:p>
    <w:p w:rsidR="00446FB2" w:rsidRDefault="00446FB2" w:rsidP="00446FB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Electricity at Work Regulations 1989</w:t>
      </w:r>
    </w:p>
    <w:p w:rsidR="00446FB2" w:rsidRDefault="00446FB2" w:rsidP="00446FB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HSG 85</w:t>
      </w:r>
    </w:p>
    <w:p w:rsidR="00446FB2" w:rsidRDefault="00446FB2" w:rsidP="00446FB2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Asbestos Awareness</w:t>
      </w:r>
    </w:p>
    <w:p w:rsidR="00395CE3" w:rsidRDefault="00446FB2" w:rsidP="00395CE3">
      <w:pPr>
        <w:pStyle w:val="ListParagraph"/>
        <w:numPr>
          <w:ilvl w:val="0"/>
          <w:numId w:val="2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El</w:t>
      </w:r>
      <w:r w:rsidR="00395CE3">
        <w:rPr>
          <w:rFonts w:asciiTheme="minorHAnsi" w:hAnsiTheme="minorHAnsi"/>
          <w:sz w:val="20"/>
          <w:szCs w:val="20"/>
        </w:rPr>
        <w:t>ectrical safe isolation.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395CE3" w:rsidTr="00446FB2">
        <w:tc>
          <w:tcPr>
            <w:tcW w:w="8856" w:type="dxa"/>
          </w:tcPr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95CE3" w:rsidRDefault="00395CE3" w:rsidP="00D661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95CE3" w:rsidRPr="004A436E" w:rsidRDefault="00395CE3" w:rsidP="004A436E">
      <w:pPr>
        <w:ind w:left="360"/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Describe the process by which your organisation selects the person to be appointed as Authorised Person. </w:t>
      </w:r>
      <w:bookmarkStart w:id="0" w:name="OLE_LINK1"/>
      <w:bookmarkStart w:id="1" w:name="OLE_LINK2"/>
      <w:r>
        <w:rPr>
          <w:rFonts w:asciiTheme="minorHAnsi" w:hAnsiTheme="minorHAnsi"/>
          <w:sz w:val="20"/>
          <w:szCs w:val="20"/>
        </w:rPr>
        <w:t>(this should include details of any competence criteria set by your organisation)</w:t>
      </w:r>
      <w:bookmarkEnd w:id="0"/>
      <w:bookmarkEnd w:id="1"/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Describe the process by which your organisation selects potential recipients of the ‘OBU Handbook’.</w:t>
      </w:r>
    </w:p>
    <w:p w:rsidR="00446FB2" w:rsidRDefault="00446FB2" w:rsidP="00446FB2">
      <w:pPr>
        <w:pStyle w:val="ListParagrap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(</w:t>
      </w:r>
      <w:proofErr w:type="gramStart"/>
      <w:r>
        <w:rPr>
          <w:rFonts w:asciiTheme="minorHAnsi" w:hAnsiTheme="minorHAnsi"/>
          <w:sz w:val="20"/>
          <w:szCs w:val="20"/>
        </w:rPr>
        <w:t>this</w:t>
      </w:r>
      <w:proofErr w:type="gramEnd"/>
      <w:r>
        <w:rPr>
          <w:rFonts w:asciiTheme="minorHAnsi" w:hAnsiTheme="minorHAnsi"/>
          <w:sz w:val="20"/>
          <w:szCs w:val="20"/>
        </w:rPr>
        <w:t xml:space="preserve"> should include details of any competence criteria set by your organisation)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Describe the induction process to be conducted by your Authorised Person when issuing OBU Handbooks.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How long is the induction planned to </w:t>
      </w:r>
      <w:bookmarkStart w:id="2" w:name="_GoBack"/>
      <w:bookmarkEnd w:id="2"/>
      <w:r>
        <w:rPr>
          <w:rFonts w:asciiTheme="minorHAnsi" w:hAnsiTheme="minorHAnsi"/>
          <w:sz w:val="20"/>
          <w:szCs w:val="20"/>
        </w:rPr>
        <w:t>take?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Pr="00446FB2" w:rsidRDefault="00446FB2" w:rsidP="00446FB2">
      <w:pPr>
        <w:ind w:left="360"/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records of the induction of OBU Handbook holders will your organisation maintain? (please provide a proposed example)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Describe a procedure your organisation will have for receiving a Transfer of System Control document from an OBU Engineer?</w:t>
      </w:r>
    </w:p>
    <w:p w:rsidR="00446FB2" w:rsidRDefault="00446FB2" w:rsidP="00446FB2">
      <w:pPr>
        <w:pStyle w:val="ListParagraph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pStyle w:val="ListParagraph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If another contractor wishes to undertake work on an electrical system that has been transferred to your control how will this be managed?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What is your organisation’s procedure for Permit to Work applicable </w:t>
      </w:r>
      <w:proofErr w:type="gramStart"/>
      <w:r>
        <w:rPr>
          <w:rFonts w:asciiTheme="minorHAnsi" w:hAnsiTheme="minorHAnsi"/>
          <w:sz w:val="20"/>
          <w:szCs w:val="20"/>
        </w:rPr>
        <w:t>to an electrical systems</w:t>
      </w:r>
      <w:proofErr w:type="gramEnd"/>
      <w:r>
        <w:rPr>
          <w:rFonts w:asciiTheme="minorHAnsi" w:hAnsiTheme="minorHAnsi"/>
          <w:sz w:val="20"/>
          <w:szCs w:val="20"/>
        </w:rPr>
        <w:t>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Describe how you select persons to operate the electrical PTW systems with details of training given to issuers/receivers of PTW’s.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Describe your organisation’s procedure for managing requests for </w:t>
      </w:r>
      <w:proofErr w:type="spellStart"/>
      <w:r>
        <w:rPr>
          <w:rFonts w:asciiTheme="minorHAnsi" w:hAnsiTheme="minorHAnsi"/>
          <w:sz w:val="20"/>
          <w:szCs w:val="20"/>
        </w:rPr>
        <w:t>energisation</w:t>
      </w:r>
      <w:proofErr w:type="spellEnd"/>
      <w:r>
        <w:rPr>
          <w:rFonts w:asciiTheme="minorHAnsi" w:hAnsiTheme="minorHAnsi"/>
          <w:sz w:val="20"/>
          <w:szCs w:val="20"/>
        </w:rPr>
        <w:t xml:space="preserve"> of electrical systems by others e.g. client/principal contractors/ specialist sub contractor (fire alarm, lift engineer etc).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Pr="0009312B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provide details of your organisations risk assessment and documented safe systems of work for testing of the electrical system. </w:t>
      </w:r>
      <w:r w:rsidRPr="0009312B">
        <w:rPr>
          <w:rFonts w:asciiTheme="minorHAnsi" w:hAnsiTheme="minorHAnsi"/>
          <w:b/>
          <w:sz w:val="20"/>
          <w:szCs w:val="20"/>
        </w:rPr>
        <w:t>(This should describe the safety related aspects NOT the technical aspects)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competence criteria does your organisation set for persons required to inspect and test an electrical system?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Describe your organisation’s procedures for ensuring test equipment is calibrated.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Who is responsible within your organisation for the verification of records of inspection and testing prior to issue to OBU?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Describe your organisation’s procedures for ensuring that any test / voltage indication equipment meets the required standards.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P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competence criteria does your organisation set for undertaking design e.g. of sub circuits – cable sizing, type of electrical protection, cable route etc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Who is responsible within your organisation for monitoring that this type of design is undertaken correctly and how do they do this?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C0E2C" w:rsidRDefault="004C0E2C" w:rsidP="004C0E2C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Describe how your organisation will monitor compliance with the requirements of OBU procedures for electrical safety including details of who is responsible for ensuring this is completed.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Pr="00CC2AF0" w:rsidRDefault="00446FB2" w:rsidP="00446FB2">
      <w:pPr>
        <w:rPr>
          <w:rFonts w:asciiTheme="minorHAnsi" w:hAnsiTheme="minorHAnsi"/>
          <w:sz w:val="20"/>
          <w:szCs w:val="20"/>
        </w:rPr>
      </w:pPr>
    </w:p>
    <w:p w:rsidR="00446FB2" w:rsidRDefault="00446FB2" w:rsidP="00446FB2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Please state if your organisation uses sub-contractors / agency / self employed persons? If yes please describe your organisation’s procedures for ensuring that only competent persons are engaged.</w:t>
      </w:r>
    </w:p>
    <w:tbl>
      <w:tblPr>
        <w:tblStyle w:val="TableGrid"/>
        <w:tblW w:w="0" w:type="auto"/>
        <w:tblInd w:w="720" w:type="dxa"/>
        <w:tblLook w:val="04A0"/>
      </w:tblPr>
      <w:tblGrid>
        <w:gridCol w:w="8856"/>
      </w:tblGrid>
      <w:tr w:rsidR="00446FB2" w:rsidTr="00E17F91">
        <w:tc>
          <w:tcPr>
            <w:tcW w:w="9576" w:type="dxa"/>
          </w:tcPr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446FB2" w:rsidRDefault="00446FB2" w:rsidP="00E17F9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46FB2" w:rsidRDefault="00446FB2" w:rsidP="00CC2AF0">
      <w:pPr>
        <w:rPr>
          <w:rFonts w:asciiTheme="minorHAnsi" w:hAnsiTheme="minorHAnsi"/>
          <w:sz w:val="20"/>
          <w:szCs w:val="20"/>
        </w:rPr>
      </w:pPr>
    </w:p>
    <w:p w:rsidR="00CC2AF0" w:rsidRPr="00CC2AF0" w:rsidRDefault="00CC2AF0" w:rsidP="00CC2AF0">
      <w:pPr>
        <w:rPr>
          <w:rFonts w:asciiTheme="minorHAnsi" w:hAnsiTheme="minorHAnsi"/>
          <w:sz w:val="20"/>
          <w:szCs w:val="20"/>
        </w:rPr>
      </w:pPr>
    </w:p>
    <w:sectPr w:rsidR="00CC2AF0" w:rsidRPr="00CC2AF0" w:rsidSect="004C52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185" w:rsidRDefault="005D2185" w:rsidP="00972AD4">
      <w:pPr>
        <w:spacing w:after="0" w:line="240" w:lineRule="auto"/>
      </w:pPr>
      <w:r>
        <w:separator/>
      </w:r>
    </w:p>
  </w:endnote>
  <w:endnote w:type="continuationSeparator" w:id="0">
    <w:p w:rsidR="005D2185" w:rsidRDefault="005D2185" w:rsidP="00972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DE" w:rsidRDefault="004C52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0274"/>
      <w:docPartObj>
        <w:docPartGallery w:val="Page Numbers (Bottom of Page)"/>
        <w:docPartUnique/>
      </w:docPartObj>
    </w:sdtPr>
    <w:sdtContent>
      <w:p w:rsidR="004C52DE" w:rsidRDefault="004C52DE">
        <w:pPr>
          <w:pStyle w:val="Footer"/>
          <w:jc w:val="right"/>
        </w:pPr>
        <w:r w:rsidRPr="004C52DE">
          <w:rPr>
            <w:rFonts w:asciiTheme="minorHAnsi" w:hAnsiTheme="minorHAnsi"/>
            <w:sz w:val="20"/>
            <w:szCs w:val="20"/>
          </w:rPr>
          <w:fldChar w:fldCharType="begin"/>
        </w:r>
        <w:r w:rsidRPr="004C52D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4C52DE">
          <w:rPr>
            <w:rFonts w:asciiTheme="minorHAnsi" w:hAnsiTheme="minorHAnsi"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sz w:val="20"/>
            <w:szCs w:val="20"/>
          </w:rPr>
          <w:t>1</w:t>
        </w:r>
        <w:r w:rsidRPr="004C52DE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C52DE" w:rsidRDefault="004C52D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40273"/>
      <w:docPartObj>
        <w:docPartGallery w:val="Page Numbers (Bottom of Page)"/>
        <w:docPartUnique/>
      </w:docPartObj>
    </w:sdtPr>
    <w:sdtContent>
      <w:p w:rsidR="004C52DE" w:rsidRDefault="004C52DE">
        <w:pPr>
          <w:pStyle w:val="Footer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B2539" w:rsidRDefault="001B2539" w:rsidP="001B25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185" w:rsidRDefault="005D2185" w:rsidP="00972AD4">
      <w:pPr>
        <w:spacing w:after="0" w:line="240" w:lineRule="auto"/>
      </w:pPr>
      <w:r>
        <w:separator/>
      </w:r>
    </w:p>
  </w:footnote>
  <w:footnote w:type="continuationSeparator" w:id="0">
    <w:p w:rsidR="005D2185" w:rsidRDefault="005D2185" w:rsidP="00972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DE" w:rsidRDefault="004C52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2AD4" w:rsidRDefault="00972AD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4192439</wp:posOffset>
          </wp:positionH>
          <wp:positionV relativeFrom="paragraph">
            <wp:posOffset>-527218</wp:posOffset>
          </wp:positionV>
          <wp:extent cx="2191109" cy="1061049"/>
          <wp:effectExtent l="0" t="0" r="0" b="0"/>
          <wp:wrapNone/>
          <wp:docPr id="1" name="Picture 1" descr="SRM-Log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RM-Logo-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109" cy="10610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2DE" w:rsidRDefault="004C52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332EC"/>
    <w:multiLevelType w:val="hybridMultilevel"/>
    <w:tmpl w:val="79703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EE31EE"/>
    <w:multiLevelType w:val="hybridMultilevel"/>
    <w:tmpl w:val="BD92F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2026B"/>
    <w:rsid w:val="000203CD"/>
    <w:rsid w:val="000217C7"/>
    <w:rsid w:val="000755EB"/>
    <w:rsid w:val="0009312B"/>
    <w:rsid w:val="00116C8C"/>
    <w:rsid w:val="001A72A6"/>
    <w:rsid w:val="001B2539"/>
    <w:rsid w:val="001B7D5E"/>
    <w:rsid w:val="001F4871"/>
    <w:rsid w:val="002569F0"/>
    <w:rsid w:val="002632A1"/>
    <w:rsid w:val="002A6112"/>
    <w:rsid w:val="002C50EE"/>
    <w:rsid w:val="002E48D4"/>
    <w:rsid w:val="003634A4"/>
    <w:rsid w:val="00382E3A"/>
    <w:rsid w:val="00395CE3"/>
    <w:rsid w:val="00405F94"/>
    <w:rsid w:val="00446FB2"/>
    <w:rsid w:val="00484170"/>
    <w:rsid w:val="004A1940"/>
    <w:rsid w:val="004A436E"/>
    <w:rsid w:val="004C0E2C"/>
    <w:rsid w:val="004C52DE"/>
    <w:rsid w:val="004F64E4"/>
    <w:rsid w:val="00515D38"/>
    <w:rsid w:val="00556722"/>
    <w:rsid w:val="00583CA0"/>
    <w:rsid w:val="005A5721"/>
    <w:rsid w:val="005D2185"/>
    <w:rsid w:val="005F3185"/>
    <w:rsid w:val="005F4D3E"/>
    <w:rsid w:val="00602D53"/>
    <w:rsid w:val="00616FBF"/>
    <w:rsid w:val="0062026B"/>
    <w:rsid w:val="00696EF6"/>
    <w:rsid w:val="006E5F59"/>
    <w:rsid w:val="006F4447"/>
    <w:rsid w:val="00743EDC"/>
    <w:rsid w:val="00795F4F"/>
    <w:rsid w:val="007F0290"/>
    <w:rsid w:val="008048BA"/>
    <w:rsid w:val="00883D1F"/>
    <w:rsid w:val="008A18C7"/>
    <w:rsid w:val="008A3036"/>
    <w:rsid w:val="008A3796"/>
    <w:rsid w:val="008D37E9"/>
    <w:rsid w:val="00913EDD"/>
    <w:rsid w:val="00972AD4"/>
    <w:rsid w:val="009B7194"/>
    <w:rsid w:val="009D4DA3"/>
    <w:rsid w:val="00A277B9"/>
    <w:rsid w:val="00A611B0"/>
    <w:rsid w:val="00A850C4"/>
    <w:rsid w:val="00AC7BBB"/>
    <w:rsid w:val="00B75A00"/>
    <w:rsid w:val="00BB69C2"/>
    <w:rsid w:val="00BC0BBB"/>
    <w:rsid w:val="00BD7D0F"/>
    <w:rsid w:val="00C50EA7"/>
    <w:rsid w:val="00C518AE"/>
    <w:rsid w:val="00CC2AF0"/>
    <w:rsid w:val="00CD6F63"/>
    <w:rsid w:val="00CE5F9A"/>
    <w:rsid w:val="00D232BA"/>
    <w:rsid w:val="00D70604"/>
    <w:rsid w:val="00DB2C1E"/>
    <w:rsid w:val="00DC46E2"/>
    <w:rsid w:val="00DF4D13"/>
    <w:rsid w:val="00F54428"/>
    <w:rsid w:val="00F6165F"/>
    <w:rsid w:val="00F72B08"/>
    <w:rsid w:val="00F85BCF"/>
    <w:rsid w:val="00FD0E8E"/>
    <w:rsid w:val="00FD3D66"/>
    <w:rsid w:val="00FE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AD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D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C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232BA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BB69C2"/>
    <w:pPr>
      <w:spacing w:after="0" w:line="300" w:lineRule="auto"/>
      <w:ind w:firstLine="90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9C2"/>
    <w:rPr>
      <w:rFonts w:ascii="Times New Roman" w:eastAsia="Times New Roman" w:hAnsi="Times New Roman" w:cs="Times New Roman"/>
      <w:b/>
      <w:sz w:val="32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CE3"/>
    <w:rPr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B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02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634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AD4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72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2AD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0C4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232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Safety Risk Management</Company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 Bolland</dc:creator>
  <cp:lastModifiedBy>Gary Adams</cp:lastModifiedBy>
  <cp:revision>5</cp:revision>
  <cp:lastPrinted>2018-04-26T22:23:00Z</cp:lastPrinted>
  <dcterms:created xsi:type="dcterms:W3CDTF">2018-06-08T21:54:00Z</dcterms:created>
  <dcterms:modified xsi:type="dcterms:W3CDTF">2018-06-17T11:37:00Z</dcterms:modified>
</cp:coreProperties>
</file>